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F2A16" w14:textId="77777777" w:rsidR="00DC307E" w:rsidRDefault="00DC307E" w:rsidP="00DC307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307E">
        <w:rPr>
          <w:rFonts w:ascii="Times New Roman" w:hAnsi="Times New Roman" w:cs="Times New Roman"/>
          <w:sz w:val="28"/>
          <w:szCs w:val="28"/>
        </w:rPr>
        <w:t xml:space="preserve"> Главному </w:t>
      </w:r>
      <w:r>
        <w:rPr>
          <w:rFonts w:ascii="Times New Roman" w:hAnsi="Times New Roman" w:cs="Times New Roman"/>
          <w:sz w:val="28"/>
          <w:szCs w:val="28"/>
        </w:rPr>
        <w:t xml:space="preserve"> врачу </w:t>
      </w:r>
    </w:p>
    <w:p w14:paraId="63BE7F82" w14:textId="77777777" w:rsidR="00DC307E" w:rsidRDefault="00DC307E" w:rsidP="00DC30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95C47">
        <w:rPr>
          <w:rFonts w:ascii="Times New Roman" w:hAnsi="Times New Roman" w:cs="Times New Roman"/>
          <w:sz w:val="28"/>
          <w:szCs w:val="28"/>
        </w:rPr>
        <w:t xml:space="preserve">                            Столбцовского РЦГиЭ</w:t>
      </w:r>
    </w:p>
    <w:p w14:paraId="1E2E7F43" w14:textId="77777777" w:rsidR="00DC307E" w:rsidRDefault="00DC307E" w:rsidP="00DC30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26BE9">
        <w:rPr>
          <w:rFonts w:ascii="Times New Roman" w:hAnsi="Times New Roman" w:cs="Times New Roman"/>
          <w:sz w:val="28"/>
          <w:szCs w:val="28"/>
        </w:rPr>
        <w:t>Бондареву А.В</w:t>
      </w:r>
      <w:r w:rsidR="00695C47">
        <w:rPr>
          <w:rFonts w:ascii="Times New Roman" w:hAnsi="Times New Roman" w:cs="Times New Roman"/>
          <w:sz w:val="28"/>
          <w:szCs w:val="28"/>
        </w:rPr>
        <w:t>.</w:t>
      </w:r>
    </w:p>
    <w:p w14:paraId="78D4E96E" w14:textId="77777777" w:rsidR="00DC307E" w:rsidRDefault="00DC307E" w:rsidP="00DC30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0C14BA" w14:textId="77777777" w:rsidR="00DC307E" w:rsidRDefault="00DC307E" w:rsidP="00DC30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83EF79" w14:textId="77777777" w:rsidR="00DC307E" w:rsidRDefault="00DC307E" w:rsidP="00DC30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86CEE0" w14:textId="77777777" w:rsidR="00DC307E" w:rsidRDefault="00DC307E" w:rsidP="00DC30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BB19A6" w14:textId="77777777" w:rsidR="001C1EE1" w:rsidRDefault="00DC307E" w:rsidP="00DC3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7D3F0EF" w14:textId="36F71488" w:rsidR="00DC307E" w:rsidRDefault="00DC307E" w:rsidP="00E97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заключить договор на проведение профилактических дезинсекционных, дератизационных мероприятий на объекте площадью </w:t>
      </w:r>
      <w:r w:rsidR="00E97CC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(площадь цеха, площадь бытового помещения по техпаспорту).</w:t>
      </w:r>
    </w:p>
    <w:p w14:paraId="18CEF5F1" w14:textId="77777777" w:rsidR="00B54A83" w:rsidRDefault="00B54A83" w:rsidP="00DC3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BDCE6E" w14:textId="77C6168F" w:rsidR="00DC307E" w:rsidRDefault="00DC307E" w:rsidP="00DC3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</w:t>
      </w:r>
      <w:r w:rsidR="00E97CC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A52E6C" w14:textId="77777777" w:rsidR="00DC307E" w:rsidRDefault="00DC307E" w:rsidP="00DC3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F2C49E" w14:textId="77777777" w:rsidR="00DC307E" w:rsidRPr="00DC307E" w:rsidRDefault="00695C47" w:rsidP="00DC3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DC3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C307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, Ф.И.О.)</w:t>
      </w:r>
    </w:p>
    <w:sectPr w:rsidR="00DC307E" w:rsidRPr="00DC307E" w:rsidSect="00A3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7E"/>
    <w:rsid w:val="001C1EE1"/>
    <w:rsid w:val="002216B4"/>
    <w:rsid w:val="00695C47"/>
    <w:rsid w:val="009E55B6"/>
    <w:rsid w:val="00A31A38"/>
    <w:rsid w:val="00B54A83"/>
    <w:rsid w:val="00DC307E"/>
    <w:rsid w:val="00E26BE9"/>
    <w:rsid w:val="00E47218"/>
    <w:rsid w:val="00E9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3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B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2</cp:revision>
  <cp:lastPrinted>2021-10-26T11:34:00Z</cp:lastPrinted>
  <dcterms:created xsi:type="dcterms:W3CDTF">2021-10-26T12:40:00Z</dcterms:created>
  <dcterms:modified xsi:type="dcterms:W3CDTF">2021-10-26T12:40:00Z</dcterms:modified>
</cp:coreProperties>
</file>